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DF2783" w:rsidRPr="00743C5A" w14:paraId="4BE8E559" w14:textId="77777777" w:rsidTr="009533E2">
        <w:trPr>
          <w:trHeight w:val="1246"/>
        </w:trPr>
        <w:tc>
          <w:tcPr>
            <w:tcW w:w="3224" w:type="dxa"/>
            <w:vAlign w:val="center"/>
            <w:hideMark/>
          </w:tcPr>
          <w:p w14:paraId="2E777891" w14:textId="77777777" w:rsidR="00DF2783" w:rsidRPr="00743C5A" w:rsidRDefault="00DF2783" w:rsidP="009533E2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02C41524" wp14:editId="376BB0F0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385910DE" w14:textId="77777777" w:rsidR="00DF2783" w:rsidRPr="00977B76" w:rsidRDefault="00DF2783" w:rsidP="009533E2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proofErr w:type="spellEnd"/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  <w:proofErr w:type="spellEnd"/>
          </w:p>
        </w:tc>
      </w:tr>
    </w:tbl>
    <w:p w14:paraId="29A084C0" w14:textId="77777777" w:rsidR="00DC6738" w:rsidRDefault="00DF2783" w:rsidP="00DC67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DECYZJA Nr </w:t>
      </w:r>
      <w:r>
        <w:rPr>
          <w:rFonts w:ascii="Arial" w:hAnsi="Arial" w:cs="Arial"/>
          <w:sz w:val="24"/>
          <w:szCs w:val="24"/>
        </w:rPr>
        <w:t>5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18369A">
        <w:rPr>
          <w:rFonts w:ascii="Arial" w:hAnsi="Arial" w:cs="Arial"/>
          <w:sz w:val="24"/>
          <w:szCs w:val="24"/>
        </w:rPr>
        <w:t xml:space="preserve">UNIWERSYTETU W SIEDLCACH </w:t>
      </w:r>
      <w:r>
        <w:rPr>
          <w:rFonts w:ascii="Arial" w:hAnsi="Arial" w:cs="Arial"/>
          <w:sz w:val="24"/>
          <w:szCs w:val="24"/>
        </w:rPr>
        <w:br/>
      </w:r>
      <w:r w:rsidRPr="00815528">
        <w:rPr>
          <w:rFonts w:ascii="Arial" w:hAnsi="Arial" w:cs="Arial"/>
          <w:bCs/>
          <w:sz w:val="24"/>
          <w:szCs w:val="24"/>
        </w:rPr>
        <w:t xml:space="preserve">z dnia </w:t>
      </w:r>
      <w:r>
        <w:rPr>
          <w:rFonts w:ascii="Arial" w:hAnsi="Arial" w:cs="Arial"/>
          <w:bCs/>
          <w:sz w:val="24"/>
          <w:szCs w:val="24"/>
        </w:rPr>
        <w:t>27</w:t>
      </w:r>
      <w:r w:rsidRPr="0081552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stycznia</w:t>
      </w:r>
      <w:r w:rsidRPr="00815528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5</w:t>
      </w:r>
      <w:r w:rsidRPr="00815528">
        <w:rPr>
          <w:rFonts w:ascii="Arial" w:hAnsi="Arial" w:cs="Arial"/>
          <w:bCs/>
          <w:sz w:val="24"/>
          <w:szCs w:val="24"/>
        </w:rPr>
        <w:t xml:space="preserve"> roku</w:t>
      </w:r>
      <w:r w:rsidRPr="00815528">
        <w:rPr>
          <w:rFonts w:ascii="Arial" w:hAnsi="Arial" w:cs="Arial"/>
          <w:bCs/>
          <w:sz w:val="24"/>
          <w:szCs w:val="24"/>
        </w:rPr>
        <w:br/>
        <w:t xml:space="preserve">w </w:t>
      </w:r>
      <w:r w:rsidRPr="001A2F90">
        <w:rPr>
          <w:rFonts w:ascii="Arial" w:hAnsi="Arial" w:cs="Arial"/>
          <w:bCs/>
          <w:sz w:val="24"/>
          <w:szCs w:val="24"/>
        </w:rPr>
        <w:t xml:space="preserve">sprawie </w:t>
      </w:r>
      <w:r w:rsidRPr="00DF2783">
        <w:rPr>
          <w:rFonts w:ascii="Arial" w:hAnsi="Arial" w:cs="Arial"/>
          <w:bCs/>
          <w:sz w:val="24"/>
          <w:szCs w:val="24"/>
        </w:rPr>
        <w:t>wyznaczenia nauczycieli akademickich do przewodniczenia komisjom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F2783">
        <w:rPr>
          <w:rFonts w:ascii="Arial" w:hAnsi="Arial" w:cs="Arial"/>
          <w:bCs/>
          <w:sz w:val="24"/>
          <w:szCs w:val="24"/>
        </w:rPr>
        <w:t xml:space="preserve">przeprowadzającym egzaminy dyplomowe w roku akademickim 2024/2025 </w:t>
      </w:r>
      <w:r>
        <w:rPr>
          <w:rFonts w:ascii="Arial" w:hAnsi="Arial" w:cs="Arial"/>
          <w:bCs/>
          <w:sz w:val="24"/>
          <w:szCs w:val="24"/>
        </w:rPr>
        <w:br/>
      </w:r>
      <w:r w:rsidRPr="00DF2783">
        <w:rPr>
          <w:rFonts w:ascii="Arial" w:hAnsi="Arial" w:cs="Arial"/>
          <w:bCs/>
          <w:sz w:val="24"/>
          <w:szCs w:val="24"/>
        </w:rPr>
        <w:t xml:space="preserve">oraz powołania komisji do przeprowadzenia egzaminów dyplomowych </w:t>
      </w:r>
      <w:r>
        <w:rPr>
          <w:rFonts w:ascii="Arial" w:hAnsi="Arial" w:cs="Arial"/>
          <w:bCs/>
          <w:sz w:val="24"/>
          <w:szCs w:val="24"/>
        </w:rPr>
        <w:br/>
      </w:r>
      <w:r w:rsidRPr="00DF2783">
        <w:rPr>
          <w:rFonts w:ascii="Arial" w:hAnsi="Arial" w:cs="Arial"/>
          <w:bCs/>
          <w:sz w:val="24"/>
          <w:szCs w:val="24"/>
        </w:rPr>
        <w:t xml:space="preserve">na Wydziale Nauk Rolniczych w roku akademickim 2024/2025  </w:t>
      </w:r>
      <w:r w:rsidRPr="003815DC">
        <w:rPr>
          <w:rFonts w:ascii="Arial" w:hAnsi="Arial" w:cs="Arial"/>
          <w:b/>
          <w:sz w:val="26"/>
          <w:szCs w:val="26"/>
        </w:rPr>
        <w:br/>
      </w:r>
    </w:p>
    <w:p w14:paraId="6533CC52" w14:textId="59F5112B" w:rsidR="00DF2783" w:rsidRPr="00DC6738" w:rsidRDefault="00DF2783" w:rsidP="00DC673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F2783">
        <w:rPr>
          <w:rFonts w:ascii="Arial" w:hAnsi="Arial" w:cs="Arial"/>
        </w:rPr>
        <w:t xml:space="preserve">Na podstawie § 55 ust. 3 pkt 5 Statutu </w:t>
      </w:r>
      <w:proofErr w:type="spellStart"/>
      <w:r w:rsidRPr="00DF2783">
        <w:rPr>
          <w:rFonts w:ascii="Arial" w:hAnsi="Arial" w:cs="Arial"/>
        </w:rPr>
        <w:t>UwS</w:t>
      </w:r>
      <w:proofErr w:type="spellEnd"/>
      <w:r w:rsidRPr="00DF2783">
        <w:rPr>
          <w:rFonts w:ascii="Arial" w:hAnsi="Arial" w:cs="Arial"/>
        </w:rPr>
        <w:t xml:space="preserve"> w związku z § 39 ust. 2 i 4 Regulaminu studiów, stanowiącego załącznik do Uchwały Nr 61/2024 Senatu </w:t>
      </w:r>
      <w:proofErr w:type="spellStart"/>
      <w:r w:rsidRPr="00DF2783">
        <w:rPr>
          <w:rFonts w:ascii="Arial" w:hAnsi="Arial" w:cs="Arial"/>
        </w:rPr>
        <w:t>UwS</w:t>
      </w:r>
      <w:proofErr w:type="spellEnd"/>
      <w:r w:rsidRPr="00DF2783">
        <w:rPr>
          <w:rFonts w:ascii="Arial" w:hAnsi="Arial" w:cs="Arial"/>
        </w:rPr>
        <w:t xml:space="preserve"> z dnia 29 maja 2024 roku :</w:t>
      </w:r>
    </w:p>
    <w:p w14:paraId="27C225EA" w14:textId="77777777" w:rsidR="00DF2783" w:rsidRPr="00DF2783" w:rsidRDefault="00DF2783" w:rsidP="00DF278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F2783">
        <w:rPr>
          <w:rFonts w:ascii="Arial" w:hAnsi="Arial" w:cs="Arial"/>
        </w:rPr>
        <w:t>Wyznaczam do przewodniczenia komisjom przeprowadzającym egzaminy dyplomowe na Wydziale Nauk Rolniczych w roku akademickim 2024/2025 następujących nauczycieli akademickich:</w:t>
      </w:r>
    </w:p>
    <w:p w14:paraId="5E355494" w14:textId="77777777" w:rsidR="00DF2783" w:rsidRPr="00DF2783" w:rsidRDefault="00DF2783" w:rsidP="00DF278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F2783">
        <w:rPr>
          <w:rFonts w:ascii="Arial" w:hAnsi="Arial" w:cs="Arial"/>
        </w:rPr>
        <w:t>dr hab. inż. Ewę Wójcik, Instytut Zootechniki i Rybactwa;</w:t>
      </w:r>
    </w:p>
    <w:p w14:paraId="3EFA920D" w14:textId="77777777" w:rsidR="00DF2783" w:rsidRPr="00DF2783" w:rsidRDefault="00DF2783" w:rsidP="00DF278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F2783">
        <w:rPr>
          <w:rFonts w:ascii="Arial" w:hAnsi="Arial" w:cs="Arial"/>
        </w:rPr>
        <w:t>dr hab. inż. Alinę Janocha, Instytut Zootechniki i Rybactwa;</w:t>
      </w:r>
    </w:p>
    <w:p w14:paraId="2DC1BFDC" w14:textId="77777777" w:rsidR="00DF2783" w:rsidRPr="00DF2783" w:rsidRDefault="00DF2783" w:rsidP="00DF278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F2783">
        <w:rPr>
          <w:rFonts w:ascii="Arial" w:hAnsi="Arial" w:cs="Arial"/>
        </w:rPr>
        <w:t>dr hab. inż. Krzysztofa Pakułę, Instytut Rolnictwa i Ogrodnictwa,</w:t>
      </w:r>
    </w:p>
    <w:p w14:paraId="3E86FF11" w14:textId="25C31F44" w:rsidR="00DF2783" w:rsidRPr="00DF2783" w:rsidRDefault="00DF2783" w:rsidP="00DF278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F2783">
        <w:rPr>
          <w:rFonts w:ascii="Arial" w:hAnsi="Arial" w:cs="Arial"/>
        </w:rPr>
        <w:t>dr hab. inż. Roberta Rosę, Instytut Rolnictwa i Ogrodnictwa</w:t>
      </w:r>
    </w:p>
    <w:p w14:paraId="5BF3FF1F" w14:textId="77777777" w:rsidR="00DF2783" w:rsidRPr="00DF2783" w:rsidRDefault="00DF2783" w:rsidP="00DF278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F2783">
        <w:rPr>
          <w:rFonts w:ascii="Arial" w:hAnsi="Arial" w:cs="Arial"/>
        </w:rPr>
        <w:t>Powołuję komisje do przeprowadzenia egzaminów dyplomowych w roku akademickim 2024/2025:</w:t>
      </w:r>
    </w:p>
    <w:p w14:paraId="3A8F4132" w14:textId="6240EEFE" w:rsidR="00DF2783" w:rsidRPr="00DF2783" w:rsidRDefault="00DF2783" w:rsidP="00DF27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DF2783">
        <w:rPr>
          <w:rFonts w:ascii="Arial" w:hAnsi="Arial" w:cs="Arial"/>
        </w:rPr>
        <w:t xml:space="preserve">na kierunku zoopsychologia z </w:t>
      </w:r>
      <w:proofErr w:type="spellStart"/>
      <w:r w:rsidRPr="00DF2783">
        <w:rPr>
          <w:rFonts w:ascii="Arial" w:hAnsi="Arial" w:cs="Arial"/>
        </w:rPr>
        <w:t>animaloterapią</w:t>
      </w:r>
      <w:proofErr w:type="spellEnd"/>
      <w:r w:rsidRPr="00DF2783">
        <w:rPr>
          <w:rFonts w:ascii="Arial" w:hAnsi="Arial" w:cs="Arial"/>
        </w:rPr>
        <w:t xml:space="preserve"> (studia stacjonarne pierwszego stopnia) </w:t>
      </w:r>
      <w:r>
        <w:rPr>
          <w:rFonts w:ascii="Arial" w:hAnsi="Arial" w:cs="Arial"/>
        </w:rPr>
        <w:br/>
      </w:r>
      <w:r w:rsidRPr="00DF2783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DF2783">
        <w:rPr>
          <w:rFonts w:ascii="Arial" w:hAnsi="Arial" w:cs="Arial"/>
        </w:rPr>
        <w:t>składzie:</w:t>
      </w:r>
    </w:p>
    <w:p w14:paraId="24C4FB73" w14:textId="77777777" w:rsidR="00DF2783" w:rsidRPr="00DF2783" w:rsidRDefault="00DF2783" w:rsidP="00DF278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F2783">
        <w:rPr>
          <w:rFonts w:ascii="Arial" w:hAnsi="Arial" w:cs="Arial"/>
        </w:rPr>
        <w:t>dr hab. inż. Ewa Wójcik, prof. uczelni – przewodnicząca,</w:t>
      </w:r>
    </w:p>
    <w:p w14:paraId="33EF2DEA" w14:textId="77777777" w:rsidR="00DF2783" w:rsidRPr="00DF2783" w:rsidRDefault="00DF2783" w:rsidP="00DF278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F2783">
        <w:rPr>
          <w:rFonts w:ascii="Arial" w:hAnsi="Arial" w:cs="Arial"/>
        </w:rPr>
        <w:t>dr hab. inż. Roman Niedziółka, prof. uczelni – członek,</w:t>
      </w:r>
    </w:p>
    <w:p w14:paraId="79C13A41" w14:textId="77777777" w:rsidR="00DF2783" w:rsidRPr="00DF2783" w:rsidRDefault="00DF2783" w:rsidP="00DF278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F2783">
        <w:rPr>
          <w:rFonts w:ascii="Arial" w:hAnsi="Arial" w:cs="Arial"/>
        </w:rPr>
        <w:t xml:space="preserve">dr inż. Elżbieta </w:t>
      </w:r>
      <w:proofErr w:type="spellStart"/>
      <w:r w:rsidRPr="00DF2783">
        <w:rPr>
          <w:rFonts w:ascii="Arial" w:hAnsi="Arial" w:cs="Arial"/>
        </w:rPr>
        <w:t>Horoszewicz</w:t>
      </w:r>
      <w:proofErr w:type="spellEnd"/>
      <w:r w:rsidRPr="00DF2783">
        <w:rPr>
          <w:rFonts w:ascii="Arial" w:hAnsi="Arial" w:cs="Arial"/>
        </w:rPr>
        <w:t xml:space="preserve"> – członek,</w:t>
      </w:r>
    </w:p>
    <w:p w14:paraId="04E4BE10" w14:textId="77777777" w:rsidR="00DF2783" w:rsidRPr="00DF2783" w:rsidRDefault="00DF2783" w:rsidP="00DF2783">
      <w:pPr>
        <w:pStyle w:val="Akapitzlist"/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DF2783">
        <w:rPr>
          <w:rFonts w:ascii="Arial" w:hAnsi="Arial" w:cs="Arial"/>
        </w:rPr>
        <w:t>dr Sabina Wieruszewska-Duraj – członek</w:t>
      </w:r>
    </w:p>
    <w:p w14:paraId="565C1566" w14:textId="28E1609F" w:rsidR="00DF2783" w:rsidRPr="00DF2783" w:rsidRDefault="00DF2783" w:rsidP="00DF2783">
      <w:pPr>
        <w:numPr>
          <w:ilvl w:val="0"/>
          <w:numId w:val="4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DF2783">
        <w:rPr>
          <w:rFonts w:ascii="Arial" w:hAnsi="Arial" w:cs="Arial"/>
        </w:rPr>
        <w:t xml:space="preserve">na kierunku zoopsychologia z </w:t>
      </w:r>
      <w:proofErr w:type="spellStart"/>
      <w:r w:rsidRPr="00DF2783">
        <w:rPr>
          <w:rFonts w:ascii="Arial" w:hAnsi="Arial" w:cs="Arial"/>
        </w:rPr>
        <w:t>animaloterapią</w:t>
      </w:r>
      <w:proofErr w:type="spellEnd"/>
      <w:r w:rsidRPr="00DF2783">
        <w:rPr>
          <w:rFonts w:ascii="Arial" w:hAnsi="Arial" w:cs="Arial"/>
        </w:rPr>
        <w:t xml:space="preserve"> (studia stacjonarne pierwszego stopnia) </w:t>
      </w:r>
      <w:r>
        <w:rPr>
          <w:rFonts w:ascii="Arial" w:hAnsi="Arial" w:cs="Arial"/>
        </w:rPr>
        <w:br/>
      </w:r>
      <w:r w:rsidRPr="00DF2783">
        <w:rPr>
          <w:rFonts w:ascii="Arial" w:hAnsi="Arial" w:cs="Arial"/>
        </w:rPr>
        <w:t>w składzie:</w:t>
      </w:r>
    </w:p>
    <w:p w14:paraId="25ADBCA1" w14:textId="77777777" w:rsidR="00DF2783" w:rsidRPr="00DF2783" w:rsidRDefault="00DF2783" w:rsidP="00DF278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DF2783">
        <w:rPr>
          <w:rFonts w:ascii="Arial" w:hAnsi="Arial" w:cs="Arial"/>
        </w:rPr>
        <w:t>dr hab. inż. Alina Janocha, prof. uczelni – przewodnicząca,</w:t>
      </w:r>
    </w:p>
    <w:p w14:paraId="152A2669" w14:textId="77777777" w:rsidR="00DF2783" w:rsidRPr="00DF2783" w:rsidRDefault="00DF2783" w:rsidP="00DF278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DF2783">
        <w:rPr>
          <w:rFonts w:ascii="Arial" w:hAnsi="Arial" w:cs="Arial"/>
        </w:rPr>
        <w:t>dr hab. inż. Katarzyna Andraszek, prof. uczelni – członek,</w:t>
      </w:r>
    </w:p>
    <w:p w14:paraId="0D104D49" w14:textId="77777777" w:rsidR="00DF2783" w:rsidRPr="00DF2783" w:rsidRDefault="00DF2783" w:rsidP="00DF278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DF2783">
        <w:rPr>
          <w:rFonts w:ascii="Arial" w:hAnsi="Arial" w:cs="Arial"/>
        </w:rPr>
        <w:t xml:space="preserve">dr inż. Elżbieta </w:t>
      </w:r>
      <w:proofErr w:type="spellStart"/>
      <w:r w:rsidRPr="00DF2783">
        <w:rPr>
          <w:rFonts w:ascii="Arial" w:hAnsi="Arial" w:cs="Arial"/>
        </w:rPr>
        <w:t>Horoszewicz</w:t>
      </w:r>
      <w:proofErr w:type="spellEnd"/>
      <w:r w:rsidRPr="00DF2783">
        <w:rPr>
          <w:rFonts w:ascii="Arial" w:hAnsi="Arial" w:cs="Arial"/>
        </w:rPr>
        <w:t xml:space="preserve"> – członek,</w:t>
      </w:r>
    </w:p>
    <w:p w14:paraId="45719368" w14:textId="77777777" w:rsidR="00DF2783" w:rsidRPr="00DF2783" w:rsidRDefault="00DF2783" w:rsidP="00DF2783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DF2783">
        <w:rPr>
          <w:rFonts w:ascii="Arial" w:hAnsi="Arial" w:cs="Arial"/>
        </w:rPr>
        <w:t>dr Sabina Wieruszewska-Duraj – członek;</w:t>
      </w:r>
    </w:p>
    <w:p w14:paraId="3130C4DD" w14:textId="77777777" w:rsidR="00DF2783" w:rsidRPr="00DF2783" w:rsidRDefault="00DF2783" w:rsidP="00DF2783">
      <w:pPr>
        <w:numPr>
          <w:ilvl w:val="0"/>
          <w:numId w:val="4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DF2783">
        <w:rPr>
          <w:rFonts w:ascii="Arial" w:hAnsi="Arial" w:cs="Arial"/>
        </w:rPr>
        <w:t>na kierunku zootechnika (studia</w:t>
      </w:r>
      <w:r w:rsidRPr="00DF2783">
        <w:rPr>
          <w:rFonts w:ascii="Arial" w:hAnsi="Arial" w:cs="Arial"/>
          <w:color w:val="000000" w:themeColor="text1"/>
        </w:rPr>
        <w:t xml:space="preserve"> stacjonarne </w:t>
      </w:r>
      <w:r w:rsidRPr="00DF2783">
        <w:rPr>
          <w:rFonts w:ascii="Arial" w:hAnsi="Arial" w:cs="Arial"/>
        </w:rPr>
        <w:t>pierwszego stopnia) w składzie:</w:t>
      </w:r>
    </w:p>
    <w:p w14:paraId="36FD2216" w14:textId="77777777" w:rsidR="00DF2783" w:rsidRPr="00DF2783" w:rsidRDefault="00DF2783" w:rsidP="00DF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DF2783">
        <w:rPr>
          <w:rFonts w:ascii="Arial" w:hAnsi="Arial" w:cs="Arial"/>
        </w:rPr>
        <w:t>dr hab. inż. Ewa Wójcik, prof. uczelni – przewodnicząca;</w:t>
      </w:r>
    </w:p>
    <w:p w14:paraId="28116AA1" w14:textId="7595182E" w:rsidR="00DF2783" w:rsidRDefault="00DF2783" w:rsidP="00DF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DF2783">
        <w:rPr>
          <w:rFonts w:ascii="Arial" w:hAnsi="Arial" w:cs="Arial"/>
        </w:rPr>
        <w:t>dr hab. inż. Katarzyna Andraszek</w:t>
      </w:r>
      <w:r w:rsidR="00B92F3B">
        <w:rPr>
          <w:rFonts w:ascii="Arial" w:hAnsi="Arial" w:cs="Arial"/>
        </w:rPr>
        <w:t xml:space="preserve"> </w:t>
      </w:r>
      <w:r w:rsidRPr="00DF2783">
        <w:rPr>
          <w:rFonts w:ascii="Arial" w:hAnsi="Arial" w:cs="Arial"/>
        </w:rPr>
        <w:t>– członek,</w:t>
      </w:r>
    </w:p>
    <w:p w14:paraId="3F3464A6" w14:textId="2D998521" w:rsidR="00DF2783" w:rsidRPr="00DF2783" w:rsidRDefault="00DF2783" w:rsidP="00B92F3B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DF2783">
        <w:rPr>
          <w:rFonts w:ascii="Arial" w:hAnsi="Arial" w:cs="Arial"/>
        </w:rPr>
        <w:lastRenderedPageBreak/>
        <w:t>dr hab. inż. Alina Janocha</w:t>
      </w:r>
      <w:r w:rsidR="00B92F3B">
        <w:rPr>
          <w:rFonts w:ascii="Arial" w:hAnsi="Arial" w:cs="Arial"/>
        </w:rPr>
        <w:t xml:space="preserve"> </w:t>
      </w:r>
      <w:r w:rsidRPr="00DF2783">
        <w:rPr>
          <w:rFonts w:ascii="Arial" w:hAnsi="Arial" w:cs="Arial"/>
        </w:rPr>
        <w:t>– członek;</w:t>
      </w:r>
      <w:r w:rsidRPr="00DF2783">
        <w:rPr>
          <w:rFonts w:ascii="Arial" w:hAnsi="Arial" w:cs="Arial"/>
        </w:rPr>
        <w:br/>
      </w:r>
    </w:p>
    <w:p w14:paraId="256D706B" w14:textId="77777777" w:rsidR="00DF2783" w:rsidRPr="00DF2783" w:rsidRDefault="00DF2783" w:rsidP="00B92F3B">
      <w:pPr>
        <w:spacing w:after="0" w:line="360" w:lineRule="auto"/>
        <w:jc w:val="both"/>
        <w:rPr>
          <w:rFonts w:ascii="Arial" w:hAnsi="Arial" w:cs="Arial"/>
        </w:rPr>
      </w:pPr>
    </w:p>
    <w:p w14:paraId="58061D0E" w14:textId="77777777" w:rsidR="00DF2783" w:rsidRPr="00DF2783" w:rsidRDefault="00DF2783" w:rsidP="00DF2783">
      <w:pPr>
        <w:numPr>
          <w:ilvl w:val="0"/>
          <w:numId w:val="4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DF2783">
        <w:rPr>
          <w:rFonts w:ascii="Arial" w:hAnsi="Arial" w:cs="Arial"/>
        </w:rPr>
        <w:t>na kierunku zootechnika (studia</w:t>
      </w:r>
      <w:r w:rsidRPr="00DF2783">
        <w:rPr>
          <w:rFonts w:ascii="Arial" w:hAnsi="Arial" w:cs="Arial"/>
          <w:color w:val="000000" w:themeColor="text1"/>
        </w:rPr>
        <w:t xml:space="preserve"> niestacjonarne </w:t>
      </w:r>
      <w:r w:rsidRPr="00DF2783">
        <w:rPr>
          <w:rFonts w:ascii="Arial" w:hAnsi="Arial" w:cs="Arial"/>
        </w:rPr>
        <w:t>pierwszego stopnia) w składzie:</w:t>
      </w:r>
    </w:p>
    <w:p w14:paraId="7D957960" w14:textId="77777777" w:rsidR="00DF2783" w:rsidRPr="00DF2783" w:rsidRDefault="00DF2783" w:rsidP="00DF278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DF2783">
        <w:rPr>
          <w:rFonts w:ascii="Arial" w:hAnsi="Arial" w:cs="Arial"/>
        </w:rPr>
        <w:t>prof. dr hab. Jacek Sosnowski – przewodniczący;</w:t>
      </w:r>
    </w:p>
    <w:p w14:paraId="6A5E492A" w14:textId="77777777" w:rsidR="00DF2783" w:rsidRPr="00DF2783" w:rsidRDefault="00DF2783" w:rsidP="00DF278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DF2783">
        <w:rPr>
          <w:rFonts w:ascii="Arial" w:hAnsi="Arial" w:cs="Arial"/>
        </w:rPr>
        <w:t>dr hab. inż. Ewa Wójcik – członek,</w:t>
      </w:r>
    </w:p>
    <w:p w14:paraId="3E29C2AC" w14:textId="77777777" w:rsidR="00DF2783" w:rsidRPr="00DF2783" w:rsidRDefault="00DF2783" w:rsidP="00DF278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DF2783">
        <w:rPr>
          <w:rFonts w:ascii="Arial" w:hAnsi="Arial" w:cs="Arial"/>
        </w:rPr>
        <w:t>dr hab. inż. Alina Janocha – członek;</w:t>
      </w:r>
    </w:p>
    <w:p w14:paraId="24F1B5B4" w14:textId="77777777" w:rsidR="00DF2783" w:rsidRPr="00DF2783" w:rsidRDefault="00DF2783" w:rsidP="00DF2783">
      <w:pPr>
        <w:numPr>
          <w:ilvl w:val="0"/>
          <w:numId w:val="1"/>
        </w:numPr>
        <w:spacing w:after="0" w:line="360" w:lineRule="auto"/>
        <w:ind w:hanging="357"/>
        <w:jc w:val="both"/>
        <w:rPr>
          <w:rStyle w:val="markedcontent"/>
          <w:rFonts w:ascii="Arial" w:hAnsi="Arial" w:cs="Arial"/>
        </w:rPr>
      </w:pPr>
      <w:r w:rsidRPr="00DF2783">
        <w:rPr>
          <w:rStyle w:val="markedcontent"/>
          <w:rFonts w:ascii="Arial" w:hAnsi="Arial" w:cs="Arial"/>
        </w:rPr>
        <w:t>Decyzja wchodzi w życie z dniem podpisania.</w:t>
      </w:r>
    </w:p>
    <w:p w14:paraId="67D48DC9" w14:textId="77777777" w:rsidR="00DF2783" w:rsidRDefault="00DF2783" w:rsidP="00DF27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50383A" w14:textId="33D858CB" w:rsidR="00DF2783" w:rsidRPr="001A2F90" w:rsidRDefault="00DF2783" w:rsidP="00DF27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495F">
        <w:rPr>
          <w:rFonts w:ascii="Arial" w:hAnsi="Arial" w:cs="Arial"/>
          <w:sz w:val="24"/>
          <w:szCs w:val="24"/>
        </w:rPr>
        <w:t>DZIEKAN</w:t>
      </w:r>
      <w:r w:rsidRPr="007A495F">
        <w:rPr>
          <w:rFonts w:ascii="Arial" w:hAnsi="Arial" w:cs="Arial"/>
          <w:sz w:val="24"/>
          <w:szCs w:val="24"/>
        </w:rPr>
        <w:br/>
        <w:t>prof. dr hab. Jacek Sosnowski</w:t>
      </w:r>
    </w:p>
    <w:p w14:paraId="0089EB9B" w14:textId="77777777" w:rsidR="00DF2783" w:rsidRDefault="00DF2783" w:rsidP="00DF2783"/>
    <w:p w14:paraId="46204751" w14:textId="77777777" w:rsidR="00DF2783" w:rsidRDefault="00DF2783" w:rsidP="00DF2783"/>
    <w:p w14:paraId="5F5CB622" w14:textId="77777777" w:rsidR="00DF2783" w:rsidRDefault="00DF2783" w:rsidP="00DF2783"/>
    <w:p w14:paraId="10C1B344" w14:textId="77777777" w:rsidR="009E5750" w:rsidRDefault="009E5750"/>
    <w:sectPr w:rsidR="009E5750" w:rsidSect="00DC673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A47"/>
    <w:multiLevelType w:val="hybridMultilevel"/>
    <w:tmpl w:val="E4A4052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25611"/>
    <w:multiLevelType w:val="hybridMultilevel"/>
    <w:tmpl w:val="2B6E953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D756859"/>
    <w:multiLevelType w:val="hybridMultilevel"/>
    <w:tmpl w:val="6A18B352"/>
    <w:lvl w:ilvl="0" w:tplc="E592A8B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22219C"/>
    <w:multiLevelType w:val="hybridMultilevel"/>
    <w:tmpl w:val="0A78076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FA606F"/>
    <w:multiLevelType w:val="hybridMultilevel"/>
    <w:tmpl w:val="9124822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010609E"/>
    <w:multiLevelType w:val="hybridMultilevel"/>
    <w:tmpl w:val="AC1E9FD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EA51C1"/>
    <w:multiLevelType w:val="hybridMultilevel"/>
    <w:tmpl w:val="72ACB162"/>
    <w:lvl w:ilvl="0" w:tplc="7E04D7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D720FE"/>
    <w:multiLevelType w:val="hybridMultilevel"/>
    <w:tmpl w:val="09E876A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83"/>
    <w:rsid w:val="009E5750"/>
    <w:rsid w:val="00B92F3B"/>
    <w:rsid w:val="00DC6738"/>
    <w:rsid w:val="00D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92CD"/>
  <w15:chartTrackingRefBased/>
  <w15:docId w15:val="{46AF688D-2E7F-4BEF-A428-54ED186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783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2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F27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DF2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F2783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DF2783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DF2783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DF2783"/>
  </w:style>
  <w:style w:type="paragraph" w:styleId="Podtytu">
    <w:name w:val="Subtitle"/>
    <w:basedOn w:val="Normalny"/>
    <w:next w:val="Normalny"/>
    <w:link w:val="PodtytuZnak"/>
    <w:uiPriority w:val="11"/>
    <w:qFormat/>
    <w:rsid w:val="00DF278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F278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6DBB8-2186-4C05-83EC-3C72EC6F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Rolniczych - Sylwia Mazurek</dc:creator>
  <cp:keywords/>
  <dc:description/>
  <cp:lastModifiedBy>Wydział Nauk Rolniczych - Sylwia Mazurek</cp:lastModifiedBy>
  <cp:revision>2</cp:revision>
  <dcterms:created xsi:type="dcterms:W3CDTF">2025-02-24T13:18:00Z</dcterms:created>
  <dcterms:modified xsi:type="dcterms:W3CDTF">2025-02-24T13:33:00Z</dcterms:modified>
</cp:coreProperties>
</file>